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center" w:tblpY="855"/>
        <w:tblW w:w="10485" w:type="dxa"/>
        <w:tblLayout w:type="fixed"/>
        <w:tblLook w:val="04A0" w:firstRow="1" w:lastRow="0" w:firstColumn="1" w:lastColumn="0" w:noHBand="0" w:noVBand="1"/>
      </w:tblPr>
      <w:tblGrid>
        <w:gridCol w:w="2548"/>
        <w:gridCol w:w="1587"/>
        <w:gridCol w:w="1588"/>
        <w:gridCol w:w="1588"/>
        <w:gridCol w:w="1587"/>
        <w:gridCol w:w="1587"/>
      </w:tblGrid>
      <w:tr w:rsidR="005C2199" w:rsidRPr="005C2199" w:rsidTr="00C02B9A">
        <w:trPr>
          <w:trHeight w:val="28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B03E13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A</w:t>
            </w:r>
            <w:r w:rsidR="000A18A6" w:rsidRPr="00B03E13">
              <w:rPr>
                <w:b/>
              </w:rPr>
              <w:t>SIGNATURA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LUNES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MARTES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MIÉRCOLES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JUEVES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VIERNES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QUÍMICA G</w:t>
            </w:r>
            <w:r w:rsidR="00B03E13">
              <w:rPr>
                <w:rFonts w:cstheme="minorHAnsi"/>
                <w:b/>
                <w:sz w:val="20"/>
                <w:szCs w:val="20"/>
              </w:rPr>
              <w:t>ENE</w:t>
            </w:r>
            <w:r w:rsidRPr="005C2199">
              <w:rPr>
                <w:rFonts w:cstheme="minorHAnsi"/>
                <w:b/>
                <w:sz w:val="20"/>
                <w:szCs w:val="20"/>
              </w:rPr>
              <w:t>RAL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9" w:rsidRPr="005C2199" w:rsidRDefault="00217A6C" w:rsidP="00E12789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B03E13">
              <w:rPr>
                <w:rFonts w:cstheme="minorHAnsi"/>
                <w:b/>
                <w:sz w:val="20"/>
                <w:szCs w:val="20"/>
              </w:rPr>
              <w:t>(P)</w:t>
            </w:r>
            <w:r w:rsidR="00E12789">
              <w:rPr>
                <w:rFonts w:cstheme="minorHAnsi"/>
                <w:b/>
                <w:sz w:val="20"/>
                <w:szCs w:val="20"/>
              </w:rPr>
              <w:t xml:space="preserve"> Com. </w:t>
            </w:r>
            <w:r w:rsidR="00AA0ABB">
              <w:rPr>
                <w:rFonts w:cstheme="minorHAnsi"/>
                <w:b/>
                <w:sz w:val="20"/>
                <w:szCs w:val="20"/>
              </w:rPr>
              <w:t>A3</w:t>
            </w:r>
            <w:r w:rsidR="00E1278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C2199" w:rsidRPr="00B03E13">
              <w:rPr>
                <w:rFonts w:cstheme="minorHAnsi"/>
                <w:sz w:val="20"/>
                <w:szCs w:val="20"/>
              </w:rPr>
              <w:t>L</w:t>
            </w:r>
            <w:r w:rsidR="00B03E13" w:rsidRPr="00B03E13">
              <w:rPr>
                <w:rFonts w:cstheme="minorHAnsi"/>
                <w:sz w:val="20"/>
                <w:szCs w:val="20"/>
              </w:rPr>
              <w:t>ab</w:t>
            </w:r>
            <w:proofErr w:type="spellEnd"/>
            <w:r w:rsidR="005C2199" w:rsidRPr="00B03E13">
              <w:rPr>
                <w:rFonts w:cstheme="minorHAnsi"/>
                <w:sz w:val="20"/>
                <w:szCs w:val="20"/>
              </w:rPr>
              <w:t>. V</w:t>
            </w:r>
            <w:r w:rsidR="00B03E13" w:rsidRPr="00B03E13">
              <w:rPr>
                <w:rFonts w:cstheme="minorHAnsi"/>
                <w:sz w:val="20"/>
                <w:szCs w:val="20"/>
              </w:rPr>
              <w:t>erde</w:t>
            </w:r>
            <w:r w:rsidR="00A12A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12AC6">
              <w:rPr>
                <w:rFonts w:cstheme="minorHAnsi"/>
                <w:sz w:val="20"/>
                <w:szCs w:val="20"/>
              </w:rPr>
              <w:t>Demmel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13" w:rsidRPr="005C2199" w:rsidRDefault="00B03E13" w:rsidP="00B03E13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A12AC6"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Pr="005C2199">
              <w:rPr>
                <w:rFonts w:cstheme="minorHAnsi"/>
                <w:b/>
                <w:sz w:val="20"/>
                <w:szCs w:val="20"/>
              </w:rPr>
              <w:t>A1</w:t>
            </w:r>
            <w:r w:rsidR="00A12AC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12AC6">
              <w:rPr>
                <w:rFonts w:cstheme="minorHAnsi"/>
                <w:sz w:val="20"/>
                <w:szCs w:val="20"/>
              </w:rPr>
              <w:t>L</w:t>
            </w:r>
            <w:r w:rsidR="00A12AC6" w:rsidRPr="00A12AC6">
              <w:rPr>
                <w:rFonts w:cstheme="minorHAnsi"/>
                <w:sz w:val="20"/>
                <w:szCs w:val="20"/>
              </w:rPr>
              <w:t>ab</w:t>
            </w:r>
            <w:proofErr w:type="spellEnd"/>
            <w:r w:rsidR="00A12AC6" w:rsidRPr="00A12AC6">
              <w:rPr>
                <w:rFonts w:cstheme="minorHAnsi"/>
                <w:sz w:val="20"/>
                <w:szCs w:val="20"/>
              </w:rPr>
              <w:t>.</w:t>
            </w:r>
            <w:r w:rsidRPr="00A12AC6">
              <w:rPr>
                <w:rFonts w:cstheme="minorHAnsi"/>
                <w:sz w:val="20"/>
                <w:szCs w:val="20"/>
              </w:rPr>
              <w:t xml:space="preserve"> V</w:t>
            </w:r>
            <w:r w:rsidR="00A12AC6" w:rsidRPr="00A12AC6">
              <w:rPr>
                <w:rFonts w:cstheme="minorHAnsi"/>
                <w:sz w:val="20"/>
                <w:szCs w:val="20"/>
              </w:rPr>
              <w:t>erde</w:t>
            </w:r>
            <w:r w:rsidR="00A12A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12AC6">
              <w:rPr>
                <w:rFonts w:cstheme="minorHAnsi"/>
                <w:sz w:val="20"/>
                <w:szCs w:val="20"/>
              </w:rPr>
              <w:t>Demmel</w:t>
            </w:r>
            <w:proofErr w:type="spellEnd"/>
          </w:p>
          <w:p w:rsidR="00B03E13" w:rsidRPr="005C2199" w:rsidRDefault="00B03E13" w:rsidP="00B03E13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A12AC6"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="00AA0ABB">
              <w:rPr>
                <w:rFonts w:cstheme="minorHAnsi"/>
                <w:b/>
                <w:sz w:val="20"/>
                <w:szCs w:val="20"/>
              </w:rPr>
              <w:t>A2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12AC6" w:rsidRPr="00A12AC6">
              <w:rPr>
                <w:rFonts w:cstheme="minorHAnsi"/>
                <w:sz w:val="20"/>
                <w:szCs w:val="20"/>
              </w:rPr>
              <w:t>Canciani</w:t>
            </w:r>
            <w:proofErr w:type="spellEnd"/>
          </w:p>
          <w:p w:rsidR="00B03E13" w:rsidRPr="00A12AC6" w:rsidRDefault="00A12AC6" w:rsidP="00B03E1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Pr="00A12AC6">
              <w:rPr>
                <w:rFonts w:cstheme="minorHAnsi"/>
                <w:sz w:val="20"/>
                <w:szCs w:val="20"/>
              </w:rPr>
              <w:t>ab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A12AC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A12AC6">
              <w:rPr>
                <w:rFonts w:cstheme="minorHAnsi"/>
                <w:sz w:val="20"/>
                <w:szCs w:val="20"/>
              </w:rPr>
              <w:t>aranja</w:t>
            </w:r>
          </w:p>
          <w:p w:rsidR="000A18A6" w:rsidRPr="00B03E13" w:rsidRDefault="006058DF" w:rsidP="004E71B2">
            <w:pPr>
              <w:rPr>
                <w:rFonts w:cstheme="minorHAnsi"/>
                <w:sz w:val="20"/>
                <w:szCs w:val="20"/>
              </w:rPr>
            </w:pPr>
            <w:r w:rsidRPr="00B03E13">
              <w:rPr>
                <w:rFonts w:cstheme="minorHAnsi"/>
                <w:sz w:val="20"/>
                <w:szCs w:val="20"/>
              </w:rPr>
              <w:t>11</w:t>
            </w:r>
            <w:r w:rsidR="00FA0C86" w:rsidRPr="00B03E13">
              <w:rPr>
                <w:rFonts w:cstheme="minorHAnsi"/>
                <w:sz w:val="20"/>
                <w:szCs w:val="20"/>
              </w:rPr>
              <w:t>–1</w:t>
            </w:r>
            <w:r w:rsidR="004E71B2">
              <w:rPr>
                <w:rFonts w:cstheme="minorHAnsi"/>
                <w:sz w:val="20"/>
                <w:szCs w:val="20"/>
              </w:rPr>
              <w:t>3</w:t>
            </w:r>
            <w:r w:rsidR="00FA0C86" w:rsidRPr="00B03E13">
              <w:rPr>
                <w:rFonts w:cstheme="minorHAnsi"/>
                <w:sz w:val="20"/>
                <w:szCs w:val="20"/>
              </w:rPr>
              <w:t xml:space="preserve"> </w:t>
            </w:r>
            <w:r w:rsidR="00B03E13" w:rsidRPr="00B03E13">
              <w:rPr>
                <w:rFonts w:cstheme="minorHAnsi"/>
                <w:sz w:val="20"/>
                <w:szCs w:val="20"/>
              </w:rPr>
              <w:t>(</w:t>
            </w:r>
            <w:r w:rsidR="00FA0C86" w:rsidRPr="00B03E13">
              <w:rPr>
                <w:rFonts w:cstheme="minorHAnsi"/>
                <w:sz w:val="20"/>
                <w:szCs w:val="20"/>
              </w:rPr>
              <w:t>T</w:t>
            </w:r>
            <w:r w:rsidR="00B03E13" w:rsidRPr="00B03E13">
              <w:rPr>
                <w:rFonts w:cstheme="minorHAnsi"/>
                <w:sz w:val="20"/>
                <w:szCs w:val="20"/>
              </w:rPr>
              <w:t>)</w:t>
            </w:r>
            <w:r w:rsidR="00A12A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12AC6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A12AC6">
              <w:rPr>
                <w:rFonts w:cstheme="minorHAnsi"/>
                <w:sz w:val="20"/>
                <w:szCs w:val="20"/>
              </w:rPr>
              <w:t>. A</w:t>
            </w:r>
            <w:r w:rsidR="00FA0C86" w:rsidRPr="00B03E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99" w:rsidRPr="005C2199" w:rsidRDefault="00D234E9" w:rsidP="00E12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520E8D" w:rsidRPr="005C2199">
              <w:rPr>
                <w:rFonts w:cstheme="minorHAnsi"/>
                <w:b/>
                <w:sz w:val="20"/>
                <w:szCs w:val="20"/>
              </w:rPr>
              <w:t>-1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520E8D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12AC6"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="00AA0ABB">
              <w:rPr>
                <w:rFonts w:cstheme="minorHAnsi"/>
                <w:b/>
                <w:sz w:val="20"/>
                <w:szCs w:val="20"/>
              </w:rPr>
              <w:t>A4</w:t>
            </w:r>
            <w:r w:rsidR="00FA0C86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12AC6">
              <w:rPr>
                <w:rFonts w:cstheme="minorHAnsi"/>
                <w:sz w:val="20"/>
                <w:szCs w:val="20"/>
              </w:rPr>
              <w:t>Nores</w:t>
            </w:r>
            <w:proofErr w:type="spellEnd"/>
            <w:r w:rsidR="00E127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C2199" w:rsidRPr="00A12AC6">
              <w:rPr>
                <w:rFonts w:cstheme="minorHAnsi"/>
                <w:sz w:val="20"/>
                <w:szCs w:val="20"/>
              </w:rPr>
              <w:t>L</w:t>
            </w:r>
            <w:r w:rsidR="00A12AC6">
              <w:rPr>
                <w:rFonts w:cstheme="minorHAnsi"/>
                <w:sz w:val="20"/>
                <w:szCs w:val="20"/>
              </w:rPr>
              <w:t>ab</w:t>
            </w:r>
            <w:proofErr w:type="spellEnd"/>
            <w:r w:rsidR="00A12AC6">
              <w:rPr>
                <w:rFonts w:cstheme="minorHAnsi"/>
                <w:sz w:val="20"/>
                <w:szCs w:val="20"/>
              </w:rPr>
              <w:t>. V</w:t>
            </w:r>
            <w:r w:rsidR="00A12AC6" w:rsidRPr="00A12AC6">
              <w:rPr>
                <w:rFonts w:cstheme="minorHAnsi"/>
                <w:sz w:val="20"/>
                <w:szCs w:val="20"/>
              </w:rPr>
              <w:t>erde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C" w:rsidRPr="004E71B2" w:rsidRDefault="004E71B2" w:rsidP="005D1DC8">
            <w:pPr>
              <w:rPr>
                <w:rFonts w:cstheme="minorHAnsi"/>
                <w:sz w:val="20"/>
                <w:szCs w:val="20"/>
              </w:rPr>
            </w:pPr>
            <w:r w:rsidRPr="004E71B2">
              <w:rPr>
                <w:rFonts w:cstheme="minorHAnsi"/>
                <w:sz w:val="20"/>
                <w:szCs w:val="20"/>
              </w:rPr>
              <w:t>13-14 (T)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Anf</w:t>
            </w:r>
            <w:proofErr w:type="spellEnd"/>
            <w:r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QUÍMICA INORGÁNICA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Default="00A12AC6" w:rsidP="001916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8-</w:t>
            </w:r>
            <w:r w:rsidR="002852CC" w:rsidRPr="005C2199">
              <w:rPr>
                <w:rFonts w:cstheme="minorHAnsi"/>
                <w:b/>
                <w:sz w:val="20"/>
                <w:szCs w:val="20"/>
              </w:rPr>
              <w:t xml:space="preserve">11 </w:t>
            </w:r>
            <w:r>
              <w:rPr>
                <w:rFonts w:cstheme="minorHAnsi"/>
                <w:b/>
                <w:sz w:val="20"/>
                <w:szCs w:val="20"/>
              </w:rPr>
              <w:t>(P)</w:t>
            </w:r>
            <w:r w:rsidR="002852CC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Com. </w:t>
            </w:r>
            <w:r w:rsidR="00AA0ABB">
              <w:rPr>
                <w:rFonts w:cstheme="minorHAnsi"/>
                <w:b/>
                <w:sz w:val="20"/>
                <w:szCs w:val="20"/>
              </w:rPr>
              <w:t xml:space="preserve">A4 </w:t>
            </w:r>
            <w:r w:rsidRPr="00987F19">
              <w:rPr>
                <w:rFonts w:cstheme="minorHAnsi"/>
                <w:sz w:val="20"/>
                <w:szCs w:val="20"/>
              </w:rPr>
              <w:t>Zaragoza</w:t>
            </w:r>
          </w:p>
          <w:p w:rsidR="005C2199" w:rsidRPr="00987F19" w:rsidRDefault="00987F19" w:rsidP="0019169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Pr="00987F19">
              <w:rPr>
                <w:rFonts w:cstheme="minorHAnsi"/>
                <w:sz w:val="20"/>
                <w:szCs w:val="20"/>
              </w:rPr>
              <w:t>ab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987F1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987F19">
              <w:rPr>
                <w:rFonts w:cstheme="minorHAnsi"/>
                <w:sz w:val="20"/>
                <w:szCs w:val="20"/>
              </w:rPr>
              <w:t>ojo</w:t>
            </w:r>
          </w:p>
          <w:p w:rsidR="00A12AC6" w:rsidRDefault="00A12AC6" w:rsidP="00A12AC6">
            <w:pPr>
              <w:rPr>
                <w:rFonts w:cstheme="minorHAnsi"/>
                <w:b/>
                <w:sz w:val="20"/>
                <w:szCs w:val="20"/>
              </w:rPr>
            </w:pPr>
            <w:r w:rsidRPr="00A12AC6">
              <w:rPr>
                <w:rFonts w:cstheme="minorHAnsi"/>
                <w:sz w:val="20"/>
                <w:szCs w:val="20"/>
              </w:rPr>
              <w:t>11-12 (T)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87F19" w:rsidRPr="00987F19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987F19" w:rsidRPr="00987F19">
              <w:rPr>
                <w:rFonts w:cstheme="minorHAnsi"/>
                <w:sz w:val="20"/>
                <w:szCs w:val="20"/>
              </w:rPr>
              <w:t xml:space="preserve">. </w:t>
            </w:r>
            <w:r w:rsidR="00E12789">
              <w:rPr>
                <w:rFonts w:cstheme="minorHAnsi"/>
                <w:sz w:val="20"/>
                <w:szCs w:val="20"/>
              </w:rPr>
              <w:t>A</w:t>
            </w:r>
          </w:p>
          <w:p w:rsidR="00A12AC6" w:rsidRPr="005C2199" w:rsidRDefault="00A12AC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0A18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Default="006058DF" w:rsidP="00987F19">
            <w:pPr>
              <w:rPr>
                <w:rFonts w:cstheme="minorHAnsi"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987F19"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="00AA0ABB">
              <w:rPr>
                <w:rFonts w:cstheme="minorHAnsi"/>
                <w:b/>
                <w:sz w:val="20"/>
                <w:szCs w:val="20"/>
              </w:rPr>
              <w:t>A3</w:t>
            </w:r>
            <w:r w:rsidR="00987F1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87F19" w:rsidRPr="00987F19">
              <w:rPr>
                <w:rFonts w:cstheme="minorHAnsi"/>
                <w:sz w:val="20"/>
                <w:szCs w:val="20"/>
              </w:rPr>
              <w:t>Bollati</w:t>
            </w:r>
            <w:proofErr w:type="spellEnd"/>
            <w:r w:rsidR="00987F1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2199" w:rsidRPr="005C2199" w:rsidRDefault="00987F19" w:rsidP="00987F1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Pr="00987F19">
              <w:rPr>
                <w:rFonts w:cstheme="minorHAnsi"/>
                <w:sz w:val="20"/>
                <w:szCs w:val="20"/>
              </w:rPr>
              <w:t>ab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987F1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987F19">
              <w:rPr>
                <w:rFonts w:cstheme="minorHAnsi"/>
                <w:sz w:val="20"/>
                <w:szCs w:val="20"/>
              </w:rPr>
              <w:t>ojo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987F19" w:rsidRDefault="00987F19" w:rsidP="00987F19">
            <w:pPr>
              <w:rPr>
                <w:rFonts w:cstheme="minorHAnsi"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8-11</w:t>
            </w:r>
            <w:r>
              <w:rPr>
                <w:rFonts w:cstheme="minorHAnsi"/>
                <w:b/>
                <w:sz w:val="20"/>
                <w:szCs w:val="20"/>
              </w:rPr>
              <w:t xml:space="preserve"> (P)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Com.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A1 </w:t>
            </w:r>
            <w:proofErr w:type="spellStart"/>
            <w:r w:rsidRPr="00987F19">
              <w:rPr>
                <w:rFonts w:cstheme="minorHAnsi"/>
                <w:sz w:val="20"/>
                <w:szCs w:val="20"/>
              </w:rPr>
              <w:t>Bollati</w:t>
            </w:r>
            <w:proofErr w:type="spellEnd"/>
          </w:p>
          <w:p w:rsidR="00987F19" w:rsidRPr="00987F19" w:rsidRDefault="00987F19" w:rsidP="00987F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F19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Pr="00987F19">
              <w:rPr>
                <w:rFonts w:cstheme="minorHAnsi"/>
                <w:sz w:val="20"/>
                <w:szCs w:val="20"/>
              </w:rPr>
              <w:t>. Rojo</w:t>
            </w:r>
          </w:p>
          <w:p w:rsidR="00987F19" w:rsidRPr="00987F19" w:rsidRDefault="00987F19" w:rsidP="00987F19">
            <w:pPr>
              <w:rPr>
                <w:rFonts w:cstheme="minorHAnsi"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Pr="005C2199">
              <w:rPr>
                <w:rFonts w:cstheme="minorHAnsi"/>
                <w:b/>
                <w:sz w:val="20"/>
                <w:szCs w:val="20"/>
              </w:rPr>
              <w:t>A2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87F19">
              <w:rPr>
                <w:rFonts w:cstheme="minorHAnsi"/>
                <w:sz w:val="20"/>
                <w:szCs w:val="20"/>
              </w:rPr>
              <w:t>Demmel</w:t>
            </w:r>
            <w:proofErr w:type="spellEnd"/>
          </w:p>
          <w:p w:rsidR="00987F19" w:rsidRPr="00987F19" w:rsidRDefault="00987F19" w:rsidP="00987F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F19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Pr="00987F19">
              <w:rPr>
                <w:rFonts w:cstheme="minorHAnsi"/>
                <w:sz w:val="20"/>
                <w:szCs w:val="20"/>
              </w:rPr>
              <w:t>. Verde</w:t>
            </w:r>
          </w:p>
          <w:p w:rsidR="005C2199" w:rsidRPr="005C2199" w:rsidRDefault="00FA0C8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987F19">
              <w:rPr>
                <w:rFonts w:cstheme="minorHAnsi"/>
                <w:sz w:val="20"/>
                <w:szCs w:val="20"/>
              </w:rPr>
              <w:t xml:space="preserve">11-13 </w:t>
            </w:r>
            <w:r w:rsidR="00987F19">
              <w:rPr>
                <w:rFonts w:cstheme="minorHAnsi"/>
                <w:sz w:val="20"/>
                <w:szCs w:val="20"/>
              </w:rPr>
              <w:t>(</w:t>
            </w:r>
            <w:r w:rsidRPr="00987F19">
              <w:rPr>
                <w:rFonts w:cstheme="minorHAnsi"/>
                <w:sz w:val="20"/>
                <w:szCs w:val="20"/>
              </w:rPr>
              <w:t>T</w:t>
            </w:r>
            <w:r w:rsidR="00987F19">
              <w:rPr>
                <w:rFonts w:cstheme="minorHAnsi"/>
                <w:sz w:val="20"/>
                <w:szCs w:val="20"/>
              </w:rPr>
              <w:t>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87F19" w:rsidRPr="00987F19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987F19" w:rsidRPr="00987F19"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BIOLOGÍA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Default="002A72C6" w:rsidP="002A72C6">
            <w:pPr>
              <w:rPr>
                <w:rFonts w:cstheme="minorHAnsi"/>
                <w:sz w:val="20"/>
                <w:szCs w:val="20"/>
              </w:rPr>
            </w:pPr>
            <w:r w:rsidRPr="00987F19">
              <w:rPr>
                <w:rFonts w:cstheme="minorHAnsi"/>
                <w:sz w:val="20"/>
                <w:szCs w:val="20"/>
              </w:rPr>
              <w:t>13-15 (T)</w:t>
            </w:r>
            <w:r w:rsidR="00C54E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54E5B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C54E5B">
              <w:rPr>
                <w:rFonts w:cstheme="minorHAnsi"/>
                <w:sz w:val="20"/>
                <w:szCs w:val="20"/>
              </w:rPr>
              <w:t>. A</w:t>
            </w:r>
          </w:p>
          <w:p w:rsidR="00FF3D23" w:rsidRPr="00E12789" w:rsidRDefault="00FF3D23" w:rsidP="00E12789">
            <w:pPr>
              <w:rPr>
                <w:rFonts w:cstheme="minorHAnsi"/>
                <w:sz w:val="20"/>
                <w:szCs w:val="20"/>
              </w:rPr>
            </w:pPr>
            <w:r w:rsidRPr="003B42E1">
              <w:rPr>
                <w:rFonts w:cstheme="minorHAnsi"/>
                <w:b/>
                <w:sz w:val="20"/>
                <w:szCs w:val="20"/>
              </w:rPr>
              <w:t>11</w:t>
            </w:r>
            <w:r w:rsidR="00E12789" w:rsidRPr="003B42E1">
              <w:rPr>
                <w:rFonts w:cstheme="minorHAnsi"/>
                <w:b/>
                <w:sz w:val="20"/>
                <w:szCs w:val="20"/>
              </w:rPr>
              <w:t>-</w:t>
            </w:r>
            <w:r w:rsidRPr="003B42E1">
              <w:rPr>
                <w:rFonts w:cstheme="minorHAnsi"/>
                <w:b/>
                <w:sz w:val="20"/>
                <w:szCs w:val="20"/>
              </w:rPr>
              <w:t xml:space="preserve">13 </w:t>
            </w:r>
            <w:r w:rsidR="00E12789" w:rsidRPr="003B42E1">
              <w:rPr>
                <w:rFonts w:cstheme="minorHAnsi"/>
                <w:b/>
                <w:sz w:val="20"/>
                <w:szCs w:val="20"/>
              </w:rPr>
              <w:t>(P)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12789" w:rsidRPr="00E12789">
              <w:rPr>
                <w:rFonts w:cstheme="minorHAnsi"/>
                <w:b/>
                <w:sz w:val="20"/>
                <w:szCs w:val="20"/>
              </w:rPr>
              <w:t xml:space="preserve">Com. </w:t>
            </w:r>
            <w:r w:rsidR="00E12789">
              <w:rPr>
                <w:rFonts w:cstheme="minorHAnsi"/>
                <w:b/>
                <w:sz w:val="20"/>
                <w:szCs w:val="20"/>
              </w:rPr>
              <w:t xml:space="preserve">LTA </w:t>
            </w:r>
            <w:proofErr w:type="spellStart"/>
            <w:r w:rsidR="00E12789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E12789">
              <w:rPr>
                <w:rFonts w:cstheme="minorHAnsi"/>
                <w:sz w:val="20"/>
                <w:szCs w:val="20"/>
              </w:rPr>
              <w:t>. B3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C" w:rsidRPr="005C2199" w:rsidRDefault="005C2199" w:rsidP="00217A6C">
            <w:pPr>
              <w:rPr>
                <w:rFonts w:cstheme="minorHAnsi"/>
                <w:b/>
                <w:sz w:val="20"/>
                <w:szCs w:val="20"/>
              </w:rPr>
            </w:pPr>
            <w:r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9-11 </w:t>
            </w:r>
            <w:r w:rsidR="002A72C6" w:rsidRPr="00AA0ABB">
              <w:rPr>
                <w:rFonts w:cstheme="minorHAnsi"/>
                <w:b/>
                <w:sz w:val="20"/>
                <w:szCs w:val="20"/>
                <w:lang w:val="en-US"/>
              </w:rPr>
              <w:t>(P)</w:t>
            </w:r>
            <w:r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2A72C6"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Com. </w:t>
            </w:r>
            <w:r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A4 </w:t>
            </w:r>
            <w:r w:rsidR="00AA0ABB">
              <w:rPr>
                <w:rFonts w:cstheme="minorHAnsi"/>
                <w:sz w:val="20"/>
                <w:szCs w:val="20"/>
                <w:lang w:val="en-US"/>
              </w:rPr>
              <w:t xml:space="preserve"> Diego </w:t>
            </w:r>
            <w:r w:rsidR="002A72C6" w:rsidRPr="00AA0ABB">
              <w:rPr>
                <w:rFonts w:cstheme="minorHAnsi"/>
                <w:sz w:val="20"/>
                <w:szCs w:val="20"/>
                <w:lang w:val="en-US"/>
              </w:rPr>
              <w:t xml:space="preserve">Lab. </w:t>
            </w:r>
            <w:r w:rsidR="002A72C6" w:rsidRPr="002A72C6">
              <w:rPr>
                <w:rFonts w:cstheme="minorHAnsi"/>
                <w:sz w:val="20"/>
                <w:szCs w:val="20"/>
              </w:rPr>
              <w:t>Rojo</w:t>
            </w:r>
            <w:r w:rsidR="00FA0C86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A72C6" w:rsidRDefault="00FA0C86" w:rsidP="00217A6C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9-11</w:t>
            </w:r>
            <w:r w:rsidR="002A72C6">
              <w:rPr>
                <w:rFonts w:cstheme="minorHAnsi"/>
                <w:b/>
                <w:sz w:val="20"/>
                <w:szCs w:val="20"/>
              </w:rPr>
              <w:t xml:space="preserve"> (P)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A72C6">
              <w:rPr>
                <w:rFonts w:cstheme="minorHAnsi"/>
                <w:b/>
                <w:sz w:val="20"/>
                <w:szCs w:val="20"/>
              </w:rPr>
              <w:t xml:space="preserve">Com. </w:t>
            </w:r>
            <w:r w:rsidR="00AA0ABB">
              <w:rPr>
                <w:rFonts w:cstheme="minorHAnsi"/>
                <w:b/>
                <w:sz w:val="20"/>
                <w:szCs w:val="20"/>
              </w:rPr>
              <w:t>A3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A72C6" w:rsidRPr="002A72C6">
              <w:rPr>
                <w:rFonts w:cstheme="minorHAnsi"/>
                <w:sz w:val="20"/>
                <w:szCs w:val="20"/>
              </w:rPr>
              <w:t>Gonzále</w:t>
            </w:r>
            <w:bookmarkStart w:id="0" w:name="_GoBack"/>
            <w:bookmarkEnd w:id="0"/>
            <w:r w:rsidR="002A72C6" w:rsidRPr="002A72C6"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 w:rsidR="002A72C6" w:rsidRPr="002A72C6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2A72C6" w:rsidRPr="002A72C6">
              <w:rPr>
                <w:rFonts w:cstheme="minorHAnsi"/>
                <w:sz w:val="20"/>
                <w:szCs w:val="20"/>
              </w:rPr>
              <w:t>. B4</w:t>
            </w:r>
          </w:p>
          <w:p w:rsidR="000A18A6" w:rsidRPr="00B92D6E" w:rsidRDefault="004E71B2" w:rsidP="004E71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13-</w:t>
            </w:r>
            <w:r w:rsidR="002A72C6" w:rsidRPr="002A72C6">
              <w:rPr>
                <w:rFonts w:cstheme="minorHAnsi"/>
                <w:sz w:val="20"/>
                <w:szCs w:val="20"/>
              </w:rPr>
              <w:t>14 (T)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Anf</w:t>
            </w:r>
            <w:proofErr w:type="spellEnd"/>
            <w:r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Default="00E12789" w:rsidP="00E12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13-15 </w:t>
            </w:r>
            <w:r w:rsidR="00AA0ABB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AA0ABB">
              <w:rPr>
                <w:rFonts w:cstheme="minorHAnsi"/>
                <w:b/>
                <w:sz w:val="20"/>
                <w:szCs w:val="20"/>
              </w:rPr>
              <w:t xml:space="preserve">) </w:t>
            </w:r>
            <w:r>
              <w:rPr>
                <w:rFonts w:cstheme="minorHAnsi"/>
                <w:b/>
                <w:sz w:val="20"/>
                <w:szCs w:val="20"/>
              </w:rPr>
              <w:t>Com. A1</w:t>
            </w:r>
            <w:r w:rsidR="00AA0ABB" w:rsidRPr="00E1278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Diego </w:t>
            </w:r>
            <w:r w:rsidRPr="00AA0ABB">
              <w:rPr>
                <w:rFonts w:cstheme="minorHAnsi"/>
                <w:sz w:val="20"/>
                <w:szCs w:val="20"/>
                <w:lang w:val="en-US"/>
              </w:rPr>
              <w:t xml:space="preserve">Lab. </w:t>
            </w:r>
            <w:r w:rsidRPr="002A72C6">
              <w:rPr>
                <w:rFonts w:cstheme="minorHAnsi"/>
                <w:sz w:val="20"/>
                <w:szCs w:val="20"/>
              </w:rPr>
              <w:t>Rojo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A0ABB" w:rsidRPr="00E12789" w:rsidRDefault="00AA0ABB" w:rsidP="001916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13-15</w:t>
            </w:r>
            <w:r w:rsidR="00E12789">
              <w:rPr>
                <w:rFonts w:cstheme="minorHAnsi"/>
                <w:b/>
                <w:sz w:val="20"/>
                <w:szCs w:val="20"/>
              </w:rPr>
              <w:t xml:space="preserve"> (P</w:t>
            </w:r>
            <w:r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E12789">
              <w:rPr>
                <w:rFonts w:cstheme="minorHAnsi"/>
                <w:b/>
                <w:sz w:val="20"/>
                <w:szCs w:val="20"/>
              </w:rPr>
              <w:t xml:space="preserve">Com. </w:t>
            </w:r>
            <w:r>
              <w:rPr>
                <w:rFonts w:cstheme="minorHAnsi"/>
                <w:b/>
                <w:sz w:val="20"/>
                <w:szCs w:val="20"/>
              </w:rPr>
              <w:t>A2</w:t>
            </w:r>
            <w:r w:rsidR="00E1278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12789">
              <w:rPr>
                <w:rFonts w:cstheme="minorHAnsi"/>
                <w:sz w:val="20"/>
                <w:szCs w:val="20"/>
              </w:rPr>
              <w:t>Bravetti</w:t>
            </w:r>
            <w:proofErr w:type="spellEnd"/>
            <w:r w:rsidRPr="00E127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12789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E12789">
              <w:rPr>
                <w:rFonts w:cstheme="minorHAnsi"/>
                <w:sz w:val="20"/>
                <w:szCs w:val="20"/>
              </w:rPr>
              <w:t>. B6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FA0C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D1" w:rsidRPr="005C2199" w:rsidRDefault="002C5CD1" w:rsidP="006058D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O</w:t>
            </w:r>
            <w:r w:rsidR="00B03E13">
              <w:rPr>
                <w:rFonts w:cstheme="minorHAnsi"/>
                <w:b/>
                <w:sz w:val="20"/>
                <w:szCs w:val="20"/>
              </w:rPr>
              <w:t xml:space="preserve">RIENTACIÓN Y </w:t>
            </w:r>
            <w:r w:rsidRPr="005C2199">
              <w:rPr>
                <w:rFonts w:cstheme="minorHAnsi"/>
                <w:b/>
                <w:sz w:val="20"/>
                <w:szCs w:val="20"/>
              </w:rPr>
              <w:t>P</w:t>
            </w:r>
            <w:r w:rsidR="00B03E13">
              <w:rPr>
                <w:rFonts w:cstheme="minorHAnsi"/>
                <w:b/>
                <w:sz w:val="20"/>
                <w:szCs w:val="20"/>
              </w:rPr>
              <w:t xml:space="preserve">RÁCTICA </w:t>
            </w:r>
            <w:r w:rsidRPr="005C2199">
              <w:rPr>
                <w:rFonts w:cstheme="minorHAnsi"/>
                <w:b/>
                <w:sz w:val="20"/>
                <w:szCs w:val="20"/>
              </w:rPr>
              <w:t>P</w:t>
            </w:r>
            <w:r w:rsidR="00B03E13">
              <w:rPr>
                <w:rFonts w:cstheme="minorHAnsi"/>
                <w:b/>
                <w:sz w:val="20"/>
                <w:szCs w:val="20"/>
              </w:rPr>
              <w:t>ROFESIONAL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8" w:rsidRPr="00FA44E2" w:rsidRDefault="00E46D48" w:rsidP="00E46D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A44E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9</w:t>
            </w:r>
            <w:r w:rsidRPr="00FA44E2">
              <w:rPr>
                <w:b/>
                <w:sz w:val="20"/>
                <w:szCs w:val="20"/>
              </w:rPr>
              <w:t xml:space="preserve"> (P) Com. </w:t>
            </w:r>
            <w:r>
              <w:rPr>
                <w:b/>
                <w:sz w:val="20"/>
                <w:szCs w:val="20"/>
              </w:rPr>
              <w:t>A3</w:t>
            </w:r>
            <w:r w:rsidR="00E1278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Centro de cómputos</w:t>
            </w:r>
          </w:p>
          <w:p w:rsidR="00E46D48" w:rsidRPr="00FA44E2" w:rsidRDefault="00E46D48" w:rsidP="00E46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A44E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9</w:t>
            </w:r>
            <w:r w:rsidR="00E127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(P) Com. A4</w:t>
            </w:r>
            <w:r>
              <w:rPr>
                <w:sz w:val="20"/>
                <w:szCs w:val="20"/>
              </w:rPr>
              <w:t xml:space="preserve"> Centro de cómputos</w:t>
            </w:r>
          </w:p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A6" w:rsidRPr="00FA44E2" w:rsidRDefault="00E46D48" w:rsidP="00A63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E71B2" w:rsidRPr="00FA44E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11</w:t>
            </w:r>
            <w:r w:rsidR="00520E8D" w:rsidRPr="00FA44E2">
              <w:rPr>
                <w:b/>
                <w:sz w:val="20"/>
                <w:szCs w:val="20"/>
              </w:rPr>
              <w:t xml:space="preserve"> </w:t>
            </w:r>
            <w:r w:rsidR="00FA44E2" w:rsidRPr="00FA44E2">
              <w:rPr>
                <w:b/>
                <w:sz w:val="20"/>
                <w:szCs w:val="20"/>
              </w:rPr>
              <w:t xml:space="preserve">(P) Com. </w:t>
            </w:r>
            <w:r w:rsidR="00520E8D" w:rsidRPr="00FA44E2">
              <w:rPr>
                <w:b/>
                <w:sz w:val="20"/>
                <w:szCs w:val="20"/>
              </w:rPr>
              <w:t>A1</w:t>
            </w:r>
            <w:r w:rsidR="00FA44E2">
              <w:rPr>
                <w:b/>
                <w:sz w:val="20"/>
                <w:szCs w:val="20"/>
              </w:rPr>
              <w:t xml:space="preserve"> </w:t>
            </w:r>
            <w:r w:rsidR="00FA44E2">
              <w:rPr>
                <w:sz w:val="20"/>
                <w:szCs w:val="20"/>
              </w:rPr>
              <w:t>Centro de cómputos</w:t>
            </w:r>
          </w:p>
          <w:p w:rsidR="00520E8D" w:rsidRPr="00FA44E2" w:rsidRDefault="00E46D48" w:rsidP="00A63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E71B2" w:rsidRPr="00FA44E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11</w:t>
            </w:r>
            <w:r w:rsidR="00FA44E2">
              <w:rPr>
                <w:b/>
                <w:sz w:val="20"/>
                <w:szCs w:val="20"/>
              </w:rPr>
              <w:t xml:space="preserve">(P) Com. </w:t>
            </w:r>
            <w:r w:rsidR="00520E8D" w:rsidRPr="00FA44E2">
              <w:rPr>
                <w:b/>
                <w:sz w:val="20"/>
                <w:szCs w:val="20"/>
              </w:rPr>
              <w:t>A2</w:t>
            </w:r>
            <w:r w:rsidR="00FA44E2">
              <w:rPr>
                <w:sz w:val="20"/>
                <w:szCs w:val="20"/>
              </w:rPr>
              <w:t xml:space="preserve"> Centro de cómputos</w:t>
            </w:r>
          </w:p>
          <w:p w:rsidR="002852CC" w:rsidRPr="005C2199" w:rsidRDefault="002852CC" w:rsidP="00FA44E2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4E71B2" w:rsidRDefault="000A18A6" w:rsidP="0019169F">
            <w:pPr>
              <w:rPr>
                <w:rFonts w:cstheme="minorHAnsi"/>
                <w:sz w:val="20"/>
                <w:szCs w:val="20"/>
              </w:rPr>
            </w:pPr>
            <w:r w:rsidRPr="004E71B2">
              <w:rPr>
                <w:rFonts w:cstheme="minorHAnsi"/>
                <w:sz w:val="20"/>
                <w:szCs w:val="20"/>
              </w:rPr>
              <w:t>1</w:t>
            </w:r>
            <w:r w:rsidR="00582976" w:rsidRPr="004E71B2">
              <w:rPr>
                <w:rFonts w:cstheme="minorHAnsi"/>
                <w:sz w:val="20"/>
                <w:szCs w:val="20"/>
              </w:rPr>
              <w:t>3</w:t>
            </w:r>
            <w:r w:rsidR="00643308">
              <w:rPr>
                <w:rFonts w:cstheme="minorHAnsi"/>
                <w:sz w:val="20"/>
                <w:szCs w:val="20"/>
              </w:rPr>
              <w:t>-15</w:t>
            </w:r>
            <w:r w:rsidR="004E71B2" w:rsidRPr="004E71B2">
              <w:rPr>
                <w:rFonts w:cstheme="minorHAnsi"/>
                <w:sz w:val="20"/>
                <w:szCs w:val="20"/>
              </w:rPr>
              <w:t xml:space="preserve"> (T)</w:t>
            </w:r>
            <w:r w:rsidR="004E71B2">
              <w:rPr>
                <w:rFonts w:cstheme="minorHAnsi"/>
                <w:sz w:val="20"/>
                <w:szCs w:val="20"/>
              </w:rPr>
              <w:t xml:space="preserve"> </w:t>
            </w:r>
            <w:r w:rsidR="00643308">
              <w:rPr>
                <w:rFonts w:cstheme="minorHAnsi"/>
                <w:sz w:val="20"/>
                <w:szCs w:val="20"/>
              </w:rPr>
              <w:t>Aula común 1</w:t>
            </w:r>
          </w:p>
          <w:p w:rsidR="00217A6C" w:rsidRPr="004E71B2" w:rsidRDefault="00217A6C" w:rsidP="00582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INGLÉS</w:t>
            </w:r>
            <w:r w:rsidR="00B03E13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C" w:rsidRPr="005C2199" w:rsidRDefault="0058297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4E71B2">
              <w:rPr>
                <w:rFonts w:cstheme="minorHAnsi"/>
                <w:sz w:val="20"/>
                <w:szCs w:val="20"/>
              </w:rPr>
              <w:t>11-13</w:t>
            </w:r>
            <w:r w:rsidR="004E71B2">
              <w:rPr>
                <w:rFonts w:cstheme="minorHAnsi"/>
                <w:sz w:val="20"/>
                <w:szCs w:val="20"/>
              </w:rPr>
              <w:t xml:space="preserve"> (T) </w:t>
            </w:r>
            <w:proofErr w:type="spellStart"/>
            <w:r w:rsidR="004E71B2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4E71B2">
              <w:rPr>
                <w:rFonts w:cstheme="minorHAnsi"/>
                <w:sz w:val="20"/>
                <w:szCs w:val="20"/>
              </w:rPr>
              <w:t>. A</w:t>
            </w:r>
          </w:p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MATEMÁTICA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3F37FF">
              <w:rPr>
                <w:rFonts w:cstheme="minorHAnsi"/>
                <w:b/>
                <w:sz w:val="20"/>
                <w:szCs w:val="20"/>
              </w:rPr>
              <w:t>(P) Com.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A1</w:t>
            </w:r>
            <w:r w:rsidR="00AA0ABB">
              <w:rPr>
                <w:rFonts w:cstheme="minorHAnsi"/>
                <w:b/>
                <w:sz w:val="20"/>
                <w:szCs w:val="20"/>
              </w:rPr>
              <w:t xml:space="preserve"> y A2 </w:t>
            </w:r>
            <w:r w:rsidR="00FA0C86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F37FF">
              <w:rPr>
                <w:rFonts w:cstheme="minorHAnsi"/>
                <w:sz w:val="20"/>
                <w:szCs w:val="20"/>
              </w:rPr>
              <w:t>C</w:t>
            </w:r>
            <w:r w:rsidR="003F37FF" w:rsidRPr="003F37FF">
              <w:rPr>
                <w:rFonts w:cstheme="minorHAnsi"/>
                <w:sz w:val="20"/>
                <w:szCs w:val="20"/>
              </w:rPr>
              <w:t>eballos</w:t>
            </w:r>
            <w:r w:rsidR="003F37F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F37FF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3F37FF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AA0ABB" w:rsidRDefault="007D4C48" w:rsidP="0019169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A0ABB">
              <w:rPr>
                <w:rFonts w:cstheme="minorHAnsi"/>
                <w:sz w:val="20"/>
                <w:szCs w:val="20"/>
                <w:lang w:val="en-US"/>
              </w:rPr>
              <w:t>11</w:t>
            </w:r>
            <w:r w:rsidR="000A18A6" w:rsidRPr="00AA0ABB">
              <w:rPr>
                <w:rFonts w:cstheme="minorHAnsi"/>
                <w:sz w:val="20"/>
                <w:szCs w:val="20"/>
                <w:lang w:val="en-US"/>
              </w:rPr>
              <w:t>–1</w:t>
            </w:r>
            <w:r w:rsidRPr="00AA0ABB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3F37FF" w:rsidRPr="00AA0ABB">
              <w:rPr>
                <w:rFonts w:cstheme="minorHAnsi"/>
                <w:sz w:val="20"/>
                <w:szCs w:val="20"/>
                <w:lang w:val="en-US"/>
              </w:rPr>
              <w:t xml:space="preserve"> (T)</w:t>
            </w:r>
            <w:r w:rsidR="003F37FF"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37FF" w:rsidRPr="00AA0ABB">
              <w:rPr>
                <w:rFonts w:cstheme="minorHAnsi"/>
                <w:sz w:val="20"/>
                <w:szCs w:val="20"/>
                <w:lang w:val="en-US"/>
              </w:rPr>
              <w:t>Anf</w:t>
            </w:r>
            <w:proofErr w:type="spellEnd"/>
            <w:r w:rsidR="003F37FF" w:rsidRPr="00AA0ABB">
              <w:rPr>
                <w:rFonts w:cstheme="minorHAnsi"/>
                <w:sz w:val="20"/>
                <w:szCs w:val="20"/>
                <w:lang w:val="en-US"/>
              </w:rPr>
              <w:t>. A</w:t>
            </w:r>
          </w:p>
          <w:p w:rsidR="000A18A6" w:rsidRPr="001B0CA9" w:rsidRDefault="007D4C48" w:rsidP="007D4C4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A0ABB">
              <w:rPr>
                <w:rFonts w:cstheme="minorHAnsi"/>
                <w:b/>
                <w:sz w:val="20"/>
                <w:szCs w:val="20"/>
                <w:lang w:val="en-US"/>
              </w:rPr>
              <w:t>8-11</w:t>
            </w:r>
            <w:r w:rsidR="00582976"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AA0ABB" w:rsidRPr="00AA0ABB">
              <w:rPr>
                <w:rFonts w:cstheme="minorHAnsi"/>
                <w:b/>
                <w:sz w:val="20"/>
                <w:szCs w:val="20"/>
                <w:lang w:val="en-US"/>
              </w:rPr>
              <w:t>(P) Com. A3</w:t>
            </w:r>
            <w:r w:rsidR="001B0CA9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3F37FF" w:rsidRPr="00AA0ABB">
              <w:rPr>
                <w:rFonts w:cstheme="minorHAnsi"/>
                <w:sz w:val="20"/>
                <w:szCs w:val="20"/>
                <w:lang w:val="en-US"/>
              </w:rPr>
              <w:t>Dumont</w:t>
            </w:r>
            <w:r w:rsidR="00FA44E2" w:rsidRPr="00AA0A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44E2" w:rsidRPr="00AA0ABB">
              <w:rPr>
                <w:rFonts w:cstheme="minorHAnsi"/>
                <w:sz w:val="20"/>
                <w:szCs w:val="20"/>
                <w:lang w:val="en-US"/>
              </w:rPr>
              <w:t>Anf</w:t>
            </w:r>
            <w:proofErr w:type="spellEnd"/>
            <w:r w:rsidR="00FA44E2" w:rsidRPr="00AA0ABB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FA44E2">
              <w:rPr>
                <w:rFonts w:cstheme="minorHAnsi"/>
                <w:sz w:val="20"/>
                <w:szCs w:val="20"/>
              </w:rPr>
              <w:t>A</w:t>
            </w:r>
            <w:r w:rsidR="00FA44E2" w:rsidRPr="00B03E13">
              <w:rPr>
                <w:rFonts w:cstheme="minorHAnsi"/>
                <w:sz w:val="20"/>
                <w:szCs w:val="20"/>
              </w:rPr>
              <w:t xml:space="preserve"> </w:t>
            </w:r>
            <w:r w:rsidR="00FA0C86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6" w:rsidRPr="005C2199" w:rsidRDefault="002C5CD1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FA44E2"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="00E46D48">
              <w:rPr>
                <w:rFonts w:cstheme="minorHAnsi"/>
                <w:b/>
                <w:sz w:val="20"/>
                <w:szCs w:val="20"/>
              </w:rPr>
              <w:t>A4</w:t>
            </w:r>
            <w:r w:rsidR="001B0CA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A44E2">
              <w:rPr>
                <w:rFonts w:cstheme="minorHAnsi"/>
                <w:sz w:val="20"/>
                <w:szCs w:val="20"/>
              </w:rPr>
              <w:t>Dumont</w:t>
            </w:r>
            <w:proofErr w:type="spellEnd"/>
            <w:r w:rsidR="00FA44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A44E2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FA44E2">
              <w:rPr>
                <w:rFonts w:cstheme="minorHAnsi"/>
                <w:sz w:val="20"/>
                <w:szCs w:val="20"/>
              </w:rPr>
              <w:t>. A</w:t>
            </w:r>
            <w:r w:rsidR="00FA44E2" w:rsidRPr="00B03E13">
              <w:rPr>
                <w:rFonts w:cstheme="minorHAnsi"/>
                <w:sz w:val="20"/>
                <w:szCs w:val="20"/>
              </w:rPr>
              <w:t xml:space="preserve"> </w:t>
            </w:r>
            <w:r w:rsidR="00FA0C86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lastRenderedPageBreak/>
              <w:t>INTRODUCCIÓN A LA FILOSOFÍA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D1" w:rsidRPr="004E71B2" w:rsidRDefault="00FA0C86" w:rsidP="004E71B2">
            <w:pPr>
              <w:rPr>
                <w:rFonts w:cstheme="minorHAnsi"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E71B2">
              <w:rPr>
                <w:rFonts w:cstheme="minorHAnsi"/>
                <w:sz w:val="20"/>
                <w:szCs w:val="20"/>
              </w:rPr>
              <w:t>1</w:t>
            </w:r>
            <w:r w:rsidR="004E71B2">
              <w:rPr>
                <w:rFonts w:cstheme="minorHAnsi"/>
                <w:sz w:val="20"/>
                <w:szCs w:val="20"/>
              </w:rPr>
              <w:t>4</w:t>
            </w:r>
            <w:r w:rsidRPr="004E71B2">
              <w:rPr>
                <w:rFonts w:cstheme="minorHAnsi"/>
                <w:sz w:val="20"/>
                <w:szCs w:val="20"/>
              </w:rPr>
              <w:t>-1</w:t>
            </w:r>
            <w:r w:rsidR="004E71B2">
              <w:rPr>
                <w:rFonts w:cstheme="minorHAnsi"/>
                <w:sz w:val="20"/>
                <w:szCs w:val="20"/>
              </w:rPr>
              <w:t>6</w:t>
            </w:r>
            <w:r w:rsidRPr="004E71B2">
              <w:rPr>
                <w:rFonts w:cstheme="minorHAnsi"/>
                <w:sz w:val="20"/>
                <w:szCs w:val="20"/>
              </w:rPr>
              <w:t xml:space="preserve"> </w:t>
            </w:r>
            <w:r w:rsidR="004E71B2" w:rsidRPr="004E71B2">
              <w:rPr>
                <w:rFonts w:cstheme="minorHAnsi"/>
                <w:sz w:val="20"/>
                <w:szCs w:val="20"/>
              </w:rPr>
              <w:t>(</w:t>
            </w:r>
            <w:r w:rsidRPr="004E71B2">
              <w:rPr>
                <w:rFonts w:cstheme="minorHAnsi"/>
                <w:sz w:val="20"/>
                <w:szCs w:val="20"/>
              </w:rPr>
              <w:t>T</w:t>
            </w:r>
            <w:r w:rsidR="004E71B2" w:rsidRPr="004E71B2">
              <w:rPr>
                <w:rFonts w:cstheme="minorHAnsi"/>
                <w:sz w:val="20"/>
                <w:szCs w:val="20"/>
              </w:rPr>
              <w:t>)</w:t>
            </w:r>
            <w:r w:rsidR="004E71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E71B2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4E71B2"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CADENA AGROALIMENTARIA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F90D70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8-12 </w:t>
            </w:r>
            <w:r w:rsidR="00516AAF">
              <w:rPr>
                <w:rFonts w:cstheme="minorHAnsi"/>
                <w:b/>
                <w:sz w:val="20"/>
                <w:szCs w:val="20"/>
              </w:rPr>
              <w:t>(</w:t>
            </w:r>
            <w:r w:rsidRPr="005C2199">
              <w:rPr>
                <w:rFonts w:cstheme="minorHAnsi"/>
                <w:b/>
                <w:sz w:val="20"/>
                <w:szCs w:val="20"/>
              </w:rPr>
              <w:t>T/P</w:t>
            </w:r>
            <w:r w:rsidR="00516AAF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516AAF" w:rsidRPr="00516AAF">
              <w:rPr>
                <w:rFonts w:cstheme="minorHAnsi"/>
                <w:sz w:val="20"/>
                <w:szCs w:val="20"/>
              </w:rPr>
              <w:t>Aula común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1B0C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ANÁLISIS DE LOS ALIMENTOS</w:t>
            </w:r>
            <w:r w:rsidR="00871A2E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F90D70" w:rsidRDefault="000E5749" w:rsidP="001B0CA9">
            <w:pPr>
              <w:rPr>
                <w:rFonts w:cstheme="minorHAnsi"/>
                <w:b/>
                <w:sz w:val="20"/>
                <w:szCs w:val="20"/>
              </w:rPr>
            </w:pPr>
            <w:r w:rsidRPr="00871A2E">
              <w:rPr>
                <w:rFonts w:cstheme="minorHAnsi"/>
                <w:sz w:val="20"/>
                <w:szCs w:val="20"/>
              </w:rPr>
              <w:t xml:space="preserve">9-11 </w:t>
            </w:r>
            <w:r w:rsidR="00871A2E" w:rsidRPr="00871A2E">
              <w:rPr>
                <w:rFonts w:cstheme="minorHAnsi"/>
                <w:sz w:val="20"/>
                <w:szCs w:val="20"/>
              </w:rPr>
              <w:t>(</w:t>
            </w:r>
            <w:r w:rsidRPr="00871A2E">
              <w:rPr>
                <w:rFonts w:cstheme="minorHAnsi"/>
                <w:sz w:val="20"/>
                <w:szCs w:val="20"/>
              </w:rPr>
              <w:t>T</w:t>
            </w:r>
            <w:r w:rsidR="00871A2E" w:rsidRPr="00871A2E">
              <w:rPr>
                <w:rFonts w:cstheme="minorHAnsi"/>
                <w:sz w:val="20"/>
                <w:szCs w:val="20"/>
              </w:rPr>
              <w:t>)</w:t>
            </w:r>
            <w:r w:rsidR="00871A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B0CA9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1B0CA9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0E57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9" w:rsidRPr="005C2199" w:rsidRDefault="00FF3D23" w:rsidP="00871A2E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11-13 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5C2199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71A2E">
              <w:rPr>
                <w:rFonts w:cstheme="minorHAnsi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871A2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871A2E">
              <w:rPr>
                <w:rFonts w:cstheme="minorHAnsi"/>
                <w:sz w:val="20"/>
                <w:szCs w:val="20"/>
              </w:rPr>
              <w:t>ojo</w:t>
            </w:r>
          </w:p>
        </w:tc>
      </w:tr>
    </w:tbl>
    <w:p w:rsidR="000A18A6" w:rsidRPr="005C2199" w:rsidRDefault="000A18A6" w:rsidP="000A18A6">
      <w:pPr>
        <w:rPr>
          <w:rFonts w:cstheme="minorHAnsi"/>
          <w:sz w:val="20"/>
          <w:szCs w:val="20"/>
        </w:rPr>
      </w:pPr>
    </w:p>
    <w:sectPr w:rsidR="000A18A6" w:rsidRPr="005C2199" w:rsidSect="00B03E1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4D" w:rsidRDefault="00CE7C4D" w:rsidP="00392C23">
      <w:pPr>
        <w:spacing w:after="0" w:line="240" w:lineRule="auto"/>
      </w:pPr>
      <w:r>
        <w:separator/>
      </w:r>
    </w:p>
  </w:endnote>
  <w:endnote w:type="continuationSeparator" w:id="0">
    <w:p w:rsidR="00CE7C4D" w:rsidRDefault="00CE7C4D" w:rsidP="0039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4D" w:rsidRDefault="00CE7C4D" w:rsidP="00392C23">
      <w:pPr>
        <w:spacing w:after="0" w:line="240" w:lineRule="auto"/>
      </w:pPr>
      <w:r>
        <w:separator/>
      </w:r>
    </w:p>
  </w:footnote>
  <w:footnote w:type="continuationSeparator" w:id="0">
    <w:p w:rsidR="00CE7C4D" w:rsidRDefault="00CE7C4D" w:rsidP="0039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13" w:rsidRDefault="00B03E13" w:rsidP="00B03E13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HORARIOS</w:t>
    </w:r>
    <w:r w:rsidR="00392C23" w:rsidRPr="00392C23">
      <w:rPr>
        <w:b/>
        <w:sz w:val="28"/>
        <w:szCs w:val="28"/>
      </w:rPr>
      <w:t xml:space="preserve"> 1º AÑO </w:t>
    </w:r>
    <w:r>
      <w:rPr>
        <w:b/>
        <w:sz w:val="28"/>
        <w:szCs w:val="28"/>
      </w:rPr>
      <w:t>FARMACIA, BIOQUÍMICA Y LICENCIATURA EN TECNOLOGÍA DE LOS ALIMENTOS</w:t>
    </w:r>
  </w:p>
  <w:p w:rsidR="00392C23" w:rsidRPr="00392C23" w:rsidRDefault="00B03E13" w:rsidP="00B03E13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1º SEMESTRE </w:t>
    </w:r>
    <w:r w:rsidR="006058DF">
      <w:rPr>
        <w:b/>
        <w:sz w:val="28"/>
        <w:szCs w:val="28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8D"/>
    <w:rsid w:val="000A18A6"/>
    <w:rsid w:val="000E5749"/>
    <w:rsid w:val="00153BC5"/>
    <w:rsid w:val="001B0CA9"/>
    <w:rsid w:val="001E6994"/>
    <w:rsid w:val="00217A6C"/>
    <w:rsid w:val="00233BA2"/>
    <w:rsid w:val="00243E75"/>
    <w:rsid w:val="00251AFC"/>
    <w:rsid w:val="00274726"/>
    <w:rsid w:val="002852CC"/>
    <w:rsid w:val="002A72C6"/>
    <w:rsid w:val="002C5CD1"/>
    <w:rsid w:val="00392C23"/>
    <w:rsid w:val="003B42E1"/>
    <w:rsid w:val="003F37FF"/>
    <w:rsid w:val="00472391"/>
    <w:rsid w:val="004D1F20"/>
    <w:rsid w:val="004E71B2"/>
    <w:rsid w:val="00516AAF"/>
    <w:rsid w:val="00520E8D"/>
    <w:rsid w:val="00582976"/>
    <w:rsid w:val="005B49C4"/>
    <w:rsid w:val="005C2199"/>
    <w:rsid w:val="005C2752"/>
    <w:rsid w:val="005D1DC8"/>
    <w:rsid w:val="006058DF"/>
    <w:rsid w:val="0062648C"/>
    <w:rsid w:val="00643308"/>
    <w:rsid w:val="006467A6"/>
    <w:rsid w:val="007D4C48"/>
    <w:rsid w:val="008053CE"/>
    <w:rsid w:val="00817D4F"/>
    <w:rsid w:val="00871A2E"/>
    <w:rsid w:val="00987F19"/>
    <w:rsid w:val="00A12AC6"/>
    <w:rsid w:val="00A63C1A"/>
    <w:rsid w:val="00AA0ABB"/>
    <w:rsid w:val="00AA77C3"/>
    <w:rsid w:val="00AB1D88"/>
    <w:rsid w:val="00B03E13"/>
    <w:rsid w:val="00B92D6E"/>
    <w:rsid w:val="00B960E9"/>
    <w:rsid w:val="00BD5A4D"/>
    <w:rsid w:val="00C02B9A"/>
    <w:rsid w:val="00C54E5B"/>
    <w:rsid w:val="00C97F1F"/>
    <w:rsid w:val="00CE7C4D"/>
    <w:rsid w:val="00D01C8E"/>
    <w:rsid w:val="00D234E9"/>
    <w:rsid w:val="00D3478D"/>
    <w:rsid w:val="00D92F8D"/>
    <w:rsid w:val="00DA4EBE"/>
    <w:rsid w:val="00DB1DA1"/>
    <w:rsid w:val="00DD2839"/>
    <w:rsid w:val="00E079B8"/>
    <w:rsid w:val="00E12789"/>
    <w:rsid w:val="00E46D48"/>
    <w:rsid w:val="00E764E7"/>
    <w:rsid w:val="00F90D70"/>
    <w:rsid w:val="00FA0C86"/>
    <w:rsid w:val="00FA44E2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B048"/>
  <w15:docId w15:val="{3473D61B-F08D-443A-88C9-4863F1F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C23"/>
  </w:style>
  <w:style w:type="paragraph" w:styleId="Piedepgina">
    <w:name w:val="footer"/>
    <w:basedOn w:val="Normal"/>
    <w:link w:val="PiedepginaCar"/>
    <w:uiPriority w:val="99"/>
    <w:unhideWhenUsed/>
    <w:rsid w:val="0039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C23"/>
  </w:style>
  <w:style w:type="paragraph" w:styleId="Textodeglobo">
    <w:name w:val="Balloon Text"/>
    <w:basedOn w:val="Normal"/>
    <w:link w:val="TextodegloboCar"/>
    <w:uiPriority w:val="99"/>
    <w:semiHidden/>
    <w:unhideWhenUsed/>
    <w:rsid w:val="00FF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44A1-7B94-4ACA-86CE-FB9838A8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5</cp:revision>
  <cp:lastPrinted>2018-03-14T18:53:00Z</cp:lastPrinted>
  <dcterms:created xsi:type="dcterms:W3CDTF">2018-03-15T11:42:00Z</dcterms:created>
  <dcterms:modified xsi:type="dcterms:W3CDTF">2018-03-15T11:55:00Z</dcterms:modified>
</cp:coreProperties>
</file>