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D" w:rsidRPr="00C235F7" w:rsidRDefault="00F437A5" w:rsidP="001F4485">
      <w:pPr>
        <w:pStyle w:val="Ttulo"/>
        <w:rPr>
          <w:rFonts w:ascii="Calibri" w:hAnsi="Calibri"/>
          <w:sz w:val="32"/>
          <w:lang w:val="es-ES"/>
        </w:rPr>
      </w:pPr>
      <w:r w:rsidRPr="00C235F7">
        <w:rPr>
          <w:rFonts w:ascii="Calibri" w:hAnsi="Calibri" w:cs="Arial"/>
          <w:sz w:val="32"/>
          <w:lang w:val="es-ES"/>
        </w:rPr>
        <w:t>FARMACIA Y BIOQUÍ</w:t>
      </w:r>
      <w:r w:rsidR="001572BD" w:rsidRPr="00C235F7">
        <w:rPr>
          <w:rFonts w:ascii="Calibri" w:hAnsi="Calibri" w:cs="Arial"/>
          <w:sz w:val="32"/>
          <w:lang w:val="es-ES"/>
        </w:rPr>
        <w:t xml:space="preserve">MICA           </w:t>
      </w:r>
      <w:r w:rsidR="001572BD" w:rsidRPr="00C235F7">
        <w:rPr>
          <w:rFonts w:ascii="Calibri" w:hAnsi="Calibri"/>
          <w:sz w:val="32"/>
          <w:lang w:val="es-ES"/>
        </w:rPr>
        <w:t xml:space="preserve"> </w:t>
      </w:r>
    </w:p>
    <w:p w:rsidR="001572BD" w:rsidRPr="00C235F7" w:rsidRDefault="00F437A5" w:rsidP="001572BD">
      <w:pPr>
        <w:jc w:val="center"/>
        <w:rPr>
          <w:rFonts w:ascii="Calibri" w:hAnsi="Calibri"/>
          <w:b/>
          <w:sz w:val="32"/>
          <w:lang w:val="es-ES"/>
        </w:rPr>
      </w:pPr>
      <w:r w:rsidRPr="00C235F7">
        <w:rPr>
          <w:rFonts w:ascii="Calibri" w:hAnsi="Calibri"/>
          <w:b/>
          <w:sz w:val="32"/>
          <w:lang w:val="es-ES"/>
        </w:rPr>
        <w:t>SEGUNDO AÑO – 2º SEMESTRE 201</w:t>
      </w:r>
      <w:r w:rsidR="00DB3A02">
        <w:rPr>
          <w:rFonts w:ascii="Calibri" w:hAnsi="Calibri"/>
          <w:b/>
          <w:sz w:val="32"/>
          <w:lang w:val="es-ES"/>
        </w:rPr>
        <w:t>7</w:t>
      </w:r>
    </w:p>
    <w:p w:rsidR="00E3268C" w:rsidRPr="00C235F7" w:rsidRDefault="00E3268C" w:rsidP="00E3268C">
      <w:pPr>
        <w:jc w:val="center"/>
        <w:rPr>
          <w:rFonts w:ascii="Calibri" w:hAnsi="Calibri"/>
          <w:color w:val="FFFFFF"/>
          <w:lang w:val="es-ES"/>
        </w:rPr>
      </w:pPr>
      <w:r w:rsidRPr="00C235F7">
        <w:rPr>
          <w:rFonts w:ascii="Calibri" w:hAnsi="Calibri"/>
          <w:color w:val="FFFFFF"/>
          <w:lang w:val="es-ES"/>
        </w:rPr>
        <w:t>Fecha Ultima modificación 11/08/2011</w:t>
      </w:r>
    </w:p>
    <w:p w:rsidR="00E33024" w:rsidRPr="00C235F7" w:rsidRDefault="00E33024" w:rsidP="001572BD">
      <w:pPr>
        <w:jc w:val="center"/>
        <w:rPr>
          <w:rFonts w:ascii="Calibri" w:hAnsi="Calibri" w:cs="Arial"/>
          <w:b/>
          <w:sz w:val="32"/>
          <w:lang w:val="es-ES"/>
        </w:rPr>
      </w:pP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76"/>
        <w:gridCol w:w="2583"/>
        <w:gridCol w:w="2357"/>
        <w:gridCol w:w="2582"/>
        <w:gridCol w:w="2282"/>
      </w:tblGrid>
      <w:tr w:rsidR="003D5021" w:rsidRPr="00C235F7">
        <w:trPr>
          <w:trHeight w:val="84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3D5021" w:rsidRPr="00C235F7" w:rsidRDefault="003D5021" w:rsidP="001572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35F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6" w:type="dxa"/>
            <w:shd w:val="pct5" w:color="auto" w:fill="FFFFFF"/>
            <w:vAlign w:val="center"/>
          </w:tcPr>
          <w:p w:rsidR="003D5021" w:rsidRDefault="003D50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07/08</w:t>
            </w:r>
          </w:p>
        </w:tc>
        <w:tc>
          <w:tcPr>
            <w:tcW w:w="2583" w:type="dxa"/>
            <w:shd w:val="pct5" w:color="auto" w:fill="FFFFFF"/>
            <w:vAlign w:val="center"/>
          </w:tcPr>
          <w:p w:rsidR="003D5021" w:rsidRDefault="003D50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08/08</w:t>
            </w:r>
          </w:p>
        </w:tc>
        <w:tc>
          <w:tcPr>
            <w:tcW w:w="2357" w:type="dxa"/>
            <w:shd w:val="pct5" w:color="auto" w:fill="FFFFFF"/>
            <w:vAlign w:val="center"/>
          </w:tcPr>
          <w:p w:rsidR="003D5021" w:rsidRDefault="003D50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09/08</w:t>
            </w:r>
          </w:p>
        </w:tc>
        <w:tc>
          <w:tcPr>
            <w:tcW w:w="2582" w:type="dxa"/>
            <w:shd w:val="pct5" w:color="auto" w:fill="FFFFFF"/>
            <w:vAlign w:val="center"/>
          </w:tcPr>
          <w:p w:rsidR="003D5021" w:rsidRDefault="003D50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10/08</w:t>
            </w:r>
          </w:p>
        </w:tc>
        <w:tc>
          <w:tcPr>
            <w:tcW w:w="2282" w:type="dxa"/>
            <w:shd w:val="pct5" w:color="auto" w:fill="FFFFFF"/>
            <w:vAlign w:val="center"/>
          </w:tcPr>
          <w:p w:rsidR="003D5021" w:rsidRDefault="003D50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11/08</w:t>
            </w:r>
          </w:p>
        </w:tc>
      </w:tr>
      <w:tr w:rsidR="001572BD" w:rsidRPr="0052360E">
        <w:trPr>
          <w:trHeight w:val="83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QUÍMICA</w:t>
            </w:r>
          </w:p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ORGÁNICA II</w:t>
            </w:r>
          </w:p>
          <w:p w:rsidR="001572BD" w:rsidRPr="00037330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20148</w:t>
            </w:r>
          </w:p>
          <w:p w:rsidR="00C235F7" w:rsidRPr="00037330" w:rsidRDefault="00C235F7" w:rsidP="001572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Huespe</w:t>
            </w:r>
            <w:proofErr w:type="spellEnd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Ríos – Díaz </w:t>
            </w: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proofErr w:type="spellStart"/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>Pellicioni</w:t>
            </w:r>
            <w:proofErr w:type="spellEnd"/>
          </w:p>
        </w:tc>
        <w:tc>
          <w:tcPr>
            <w:tcW w:w="2176" w:type="dxa"/>
            <w:vAlign w:val="center"/>
          </w:tcPr>
          <w:p w:rsidR="0073173D" w:rsidRPr="00037330" w:rsidRDefault="0073173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71F3" w:rsidRPr="00707F7A" w:rsidRDefault="008371F3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F7A">
              <w:rPr>
                <w:rFonts w:ascii="Calibri" w:hAnsi="Calibri"/>
                <w:sz w:val="22"/>
                <w:szCs w:val="22"/>
              </w:rPr>
              <w:t>12-14 (T)</w:t>
            </w:r>
            <w:r w:rsidR="00417CBD" w:rsidRPr="00707F7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</w:rPr>
              <w:t>. A</w:t>
            </w:r>
          </w:p>
          <w:p w:rsidR="0073173D" w:rsidRPr="00C235F7" w:rsidRDefault="0073173D" w:rsidP="00653FC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  <w:vAlign w:val="center"/>
          </w:tcPr>
          <w:p w:rsidR="00177FA0" w:rsidRPr="00C235F7" w:rsidRDefault="00177FA0" w:rsidP="00BD272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DE2E05" w:rsidP="00B978AC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12-14</w:t>
            </w:r>
            <w:r w:rsidR="008371F3">
              <w:rPr>
                <w:rFonts w:ascii="Calibri" w:hAnsi="Calibri"/>
                <w:sz w:val="22"/>
                <w:szCs w:val="22"/>
                <w:lang w:val="fr-FR"/>
              </w:rPr>
              <w:t xml:space="preserve"> (T)</w:t>
            </w:r>
            <w:r w:rsidR="00795A7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>Anf</w:t>
            </w:r>
            <w:proofErr w:type="spellEnd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 xml:space="preserve"> B</w:t>
            </w:r>
          </w:p>
        </w:tc>
        <w:tc>
          <w:tcPr>
            <w:tcW w:w="2282" w:type="dxa"/>
            <w:vAlign w:val="center"/>
          </w:tcPr>
          <w:p w:rsidR="001572BD" w:rsidRPr="00C235F7" w:rsidRDefault="001572BD" w:rsidP="00653FCE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1572BD" w:rsidRPr="00E71C67">
        <w:trPr>
          <w:trHeight w:val="83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Default="001572BD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QUÍMICA ANALÍTICA I</w:t>
            </w:r>
            <w:r w:rsidR="00A6526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– </w:t>
            </w: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20029</w:t>
            </w:r>
          </w:p>
          <w:p w:rsidR="00A65268" w:rsidRPr="00C235F7" w:rsidRDefault="00A65268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Welter -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Vázquez</w:t>
            </w:r>
            <w:proofErr w:type="spellEnd"/>
          </w:p>
        </w:tc>
        <w:tc>
          <w:tcPr>
            <w:tcW w:w="2176" w:type="dxa"/>
            <w:vAlign w:val="center"/>
          </w:tcPr>
          <w:p w:rsidR="001572BD" w:rsidRPr="00C235F7" w:rsidRDefault="001572BD" w:rsidP="00F97745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583" w:type="dxa"/>
            <w:vAlign w:val="center"/>
          </w:tcPr>
          <w:p w:rsidR="00177FA0" w:rsidRDefault="00B552F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sz w:val="22"/>
                <w:szCs w:val="22"/>
                <w:lang w:val="pt-BR"/>
              </w:rPr>
              <w:t>10-12</w:t>
            </w:r>
            <w:r w:rsidR="00F437A5" w:rsidRPr="00C235F7">
              <w:rPr>
                <w:rFonts w:ascii="Calibri" w:hAnsi="Calibri"/>
                <w:sz w:val="22"/>
                <w:szCs w:val="22"/>
                <w:lang w:val="pt-BR"/>
              </w:rPr>
              <w:t xml:space="preserve"> (T</w:t>
            </w:r>
            <w:r w:rsidR="00662F3E">
              <w:rPr>
                <w:rFonts w:ascii="Calibri" w:hAnsi="Calibri"/>
                <w:sz w:val="22"/>
                <w:szCs w:val="22"/>
                <w:lang w:val="pt-BR"/>
              </w:rPr>
              <w:t>)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Anf</w:t>
            </w:r>
            <w:proofErr w:type="spellEnd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. A</w:t>
            </w:r>
          </w:p>
          <w:p w:rsidR="00F97745" w:rsidRPr="00C235F7" w:rsidRDefault="00F9774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  <w:p w:rsidR="001572BD" w:rsidRPr="00C235F7" w:rsidRDefault="001572BD" w:rsidP="00653FCE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vAlign w:val="center"/>
          </w:tcPr>
          <w:p w:rsidR="00F97745" w:rsidRPr="00BF5CAE" w:rsidRDefault="00F9774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A55251" w:rsidRPr="00A55251" w:rsidRDefault="00A55251" w:rsidP="00A552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12-14</w:t>
            </w:r>
            <w:r w:rsidRPr="00C235F7">
              <w:rPr>
                <w:rFonts w:ascii="Calibri" w:hAnsi="Calibri"/>
                <w:sz w:val="22"/>
                <w:szCs w:val="22"/>
              </w:rPr>
              <w:t xml:space="preserve"> (T) </w:t>
            </w:r>
            <w:proofErr w:type="spellStart"/>
            <w:r w:rsidR="00BF5CAE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BF5CAE">
              <w:rPr>
                <w:rFonts w:ascii="Calibri" w:hAnsi="Calibri"/>
                <w:sz w:val="22"/>
                <w:szCs w:val="22"/>
              </w:rPr>
              <w:t>. B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582" w:type="dxa"/>
            <w:vAlign w:val="center"/>
          </w:tcPr>
          <w:p w:rsidR="001572BD" w:rsidRPr="00F97745" w:rsidRDefault="00653FCE" w:rsidP="00F9774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10-12 (T)</w:t>
            </w:r>
            <w:r w:rsidR="00E71C67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E71C67">
              <w:rPr>
                <w:rFonts w:ascii="Calibri" w:hAnsi="Calibri"/>
                <w:sz w:val="22"/>
                <w:szCs w:val="22"/>
                <w:lang w:val="fr-FR"/>
              </w:rPr>
              <w:t>Anf</w:t>
            </w:r>
            <w:proofErr w:type="spellEnd"/>
            <w:r w:rsidR="00E71C67">
              <w:rPr>
                <w:rFonts w:ascii="Calibri" w:hAnsi="Calibri"/>
                <w:sz w:val="22"/>
                <w:szCs w:val="22"/>
                <w:lang w:val="fr-FR"/>
              </w:rPr>
              <w:t>. B</w:t>
            </w: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1572BD" w:rsidRPr="00E71C6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1572BD" w:rsidRPr="00E71C67" w:rsidRDefault="001572BD" w:rsidP="003A4C9A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E71C67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FISIOPATOLOGÍA </w:t>
            </w:r>
          </w:p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20030</w:t>
            </w:r>
          </w:p>
          <w:p w:rsidR="000A46EC" w:rsidRPr="00C235F7" w:rsidRDefault="000A46EC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Cooke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Bollati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Caula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- Carnero</w:t>
            </w:r>
          </w:p>
        </w:tc>
        <w:tc>
          <w:tcPr>
            <w:tcW w:w="2176" w:type="dxa"/>
            <w:vAlign w:val="center"/>
          </w:tcPr>
          <w:p w:rsidR="003E4493" w:rsidRPr="00707F7A" w:rsidRDefault="00F274F6" w:rsidP="003E4493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07F7A">
              <w:rPr>
                <w:rFonts w:ascii="Calibri" w:hAnsi="Calibri"/>
                <w:sz w:val="22"/>
                <w:szCs w:val="22"/>
                <w:lang w:val="es-ES"/>
              </w:rPr>
              <w:t>11-14</w:t>
            </w:r>
            <w:r w:rsidR="003E4493" w:rsidRPr="00707F7A">
              <w:rPr>
                <w:rFonts w:ascii="Calibri" w:hAnsi="Calibri"/>
                <w:sz w:val="22"/>
                <w:szCs w:val="22"/>
                <w:lang w:val="es-ES"/>
              </w:rPr>
              <w:t xml:space="preserve"> (T)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</w:p>
          <w:p w:rsidR="001572BD" w:rsidRPr="00417CBD" w:rsidRDefault="001572BD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417CBD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653FC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3E27FB">
        <w:trPr>
          <w:trHeight w:val="863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ANTROPOLOGÍA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00132</w:t>
            </w:r>
          </w:p>
          <w:p w:rsidR="003500CE" w:rsidRPr="00C235F7" w:rsidRDefault="00BA2301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Oscar Freites</w:t>
            </w:r>
          </w:p>
        </w:tc>
        <w:tc>
          <w:tcPr>
            <w:tcW w:w="2176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C235F7" w:rsidRDefault="001572BD" w:rsidP="008371F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8371F3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12-14 (T)</w:t>
            </w:r>
            <w:r w:rsidR="00795A7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</w:tc>
      </w:tr>
      <w:tr w:rsidR="001572BD" w:rsidRPr="003E27FB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FÍSICO-QUÍMICA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20882</w:t>
            </w:r>
          </w:p>
          <w:p w:rsidR="003500CE" w:rsidRPr="00C235F7" w:rsidRDefault="00C235F7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Díaz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r w:rsidR="00BA2301">
              <w:rPr>
                <w:rFonts w:ascii="Calibri" w:hAnsi="Calibri"/>
                <w:b/>
                <w:sz w:val="22"/>
                <w:szCs w:val="22"/>
                <w:lang w:val="es-ES"/>
              </w:rPr>
              <w:t>González</w:t>
            </w:r>
          </w:p>
        </w:tc>
        <w:tc>
          <w:tcPr>
            <w:tcW w:w="2176" w:type="dxa"/>
            <w:vAlign w:val="center"/>
          </w:tcPr>
          <w:p w:rsidR="00177FA0" w:rsidRPr="00417CBD" w:rsidRDefault="00177FA0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24A9" w:rsidRPr="00417CBD" w:rsidRDefault="00410AEB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A55251" w:rsidRPr="00410AEB" w:rsidRDefault="00A55251" w:rsidP="00A5525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10AEB">
              <w:rPr>
                <w:rFonts w:ascii="Calibri" w:hAnsi="Calibri"/>
                <w:sz w:val="22"/>
                <w:szCs w:val="22"/>
                <w:lang w:val="es-ES"/>
              </w:rPr>
              <w:t xml:space="preserve">14-16 (T)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  <w:p w:rsidR="000A403E" w:rsidRPr="00795A75" w:rsidRDefault="000A403E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8142B3" w:rsidRPr="00C235F7" w:rsidRDefault="008142B3" w:rsidP="008142B3">
      <w:pPr>
        <w:rPr>
          <w:rFonts w:ascii="Calibri" w:hAnsi="Calibri"/>
          <w:lang w:val="es-ES"/>
        </w:rPr>
      </w:pPr>
    </w:p>
    <w:sectPr w:rsidR="008142B3" w:rsidRPr="00C235F7" w:rsidSect="00E33024">
      <w:pgSz w:w="16838" w:h="11906" w:orient="landscape"/>
      <w:pgMar w:top="899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1"/>
    <w:rsid w:val="0002592F"/>
    <w:rsid w:val="00037330"/>
    <w:rsid w:val="00043C96"/>
    <w:rsid w:val="0007022F"/>
    <w:rsid w:val="000725A2"/>
    <w:rsid w:val="000A21A6"/>
    <w:rsid w:val="000A403E"/>
    <w:rsid w:val="000A46EC"/>
    <w:rsid w:val="000A64CB"/>
    <w:rsid w:val="000C7FF5"/>
    <w:rsid w:val="00103FC0"/>
    <w:rsid w:val="00106DAF"/>
    <w:rsid w:val="001132C2"/>
    <w:rsid w:val="00137923"/>
    <w:rsid w:val="00156464"/>
    <w:rsid w:val="001572BD"/>
    <w:rsid w:val="00177FA0"/>
    <w:rsid w:val="001A3B50"/>
    <w:rsid w:val="001B0153"/>
    <w:rsid w:val="001E4B8B"/>
    <w:rsid w:val="001E7565"/>
    <w:rsid w:val="001F4485"/>
    <w:rsid w:val="002553B3"/>
    <w:rsid w:val="00266ED6"/>
    <w:rsid w:val="00274350"/>
    <w:rsid w:val="002873EB"/>
    <w:rsid w:val="002D2612"/>
    <w:rsid w:val="002D4480"/>
    <w:rsid w:val="00300AED"/>
    <w:rsid w:val="00315CE0"/>
    <w:rsid w:val="00321D42"/>
    <w:rsid w:val="003500CE"/>
    <w:rsid w:val="00363EB7"/>
    <w:rsid w:val="00376806"/>
    <w:rsid w:val="00381324"/>
    <w:rsid w:val="00383D9E"/>
    <w:rsid w:val="0039400A"/>
    <w:rsid w:val="003A4C9A"/>
    <w:rsid w:val="003B1C3C"/>
    <w:rsid w:val="003D5021"/>
    <w:rsid w:val="003E27FB"/>
    <w:rsid w:val="003E4493"/>
    <w:rsid w:val="003F74F0"/>
    <w:rsid w:val="00404064"/>
    <w:rsid w:val="00407C63"/>
    <w:rsid w:val="00410AEB"/>
    <w:rsid w:val="004176BF"/>
    <w:rsid w:val="00417CBD"/>
    <w:rsid w:val="00452FE7"/>
    <w:rsid w:val="00456779"/>
    <w:rsid w:val="00475FB6"/>
    <w:rsid w:val="00494F72"/>
    <w:rsid w:val="004A19BB"/>
    <w:rsid w:val="004E4FCD"/>
    <w:rsid w:val="004F1A7B"/>
    <w:rsid w:val="005142C4"/>
    <w:rsid w:val="0052360E"/>
    <w:rsid w:val="005545AB"/>
    <w:rsid w:val="0059470C"/>
    <w:rsid w:val="005B7E21"/>
    <w:rsid w:val="005F2D7D"/>
    <w:rsid w:val="00602172"/>
    <w:rsid w:val="00653FCE"/>
    <w:rsid w:val="0066243B"/>
    <w:rsid w:val="00662F3E"/>
    <w:rsid w:val="006672C6"/>
    <w:rsid w:val="00687DED"/>
    <w:rsid w:val="006C4C30"/>
    <w:rsid w:val="006C5B05"/>
    <w:rsid w:val="006F189F"/>
    <w:rsid w:val="00707F7A"/>
    <w:rsid w:val="0073173D"/>
    <w:rsid w:val="00795A75"/>
    <w:rsid w:val="007A655F"/>
    <w:rsid w:val="007B0032"/>
    <w:rsid w:val="007B789F"/>
    <w:rsid w:val="008142B3"/>
    <w:rsid w:val="008324A9"/>
    <w:rsid w:val="008371F3"/>
    <w:rsid w:val="00840CD7"/>
    <w:rsid w:val="008824A8"/>
    <w:rsid w:val="00887DA8"/>
    <w:rsid w:val="008F6A31"/>
    <w:rsid w:val="008F749B"/>
    <w:rsid w:val="008F7905"/>
    <w:rsid w:val="00925995"/>
    <w:rsid w:val="009A2851"/>
    <w:rsid w:val="009C3B45"/>
    <w:rsid w:val="009E1058"/>
    <w:rsid w:val="009E1513"/>
    <w:rsid w:val="00A0524F"/>
    <w:rsid w:val="00A52A4D"/>
    <w:rsid w:val="00A52B43"/>
    <w:rsid w:val="00A53C89"/>
    <w:rsid w:val="00A55251"/>
    <w:rsid w:val="00A644C0"/>
    <w:rsid w:val="00A65268"/>
    <w:rsid w:val="00AB286F"/>
    <w:rsid w:val="00AC5D14"/>
    <w:rsid w:val="00AE68ED"/>
    <w:rsid w:val="00AF415D"/>
    <w:rsid w:val="00AF5D5F"/>
    <w:rsid w:val="00B552F5"/>
    <w:rsid w:val="00B55BC5"/>
    <w:rsid w:val="00B62C81"/>
    <w:rsid w:val="00B65639"/>
    <w:rsid w:val="00B73F30"/>
    <w:rsid w:val="00B77173"/>
    <w:rsid w:val="00B86C66"/>
    <w:rsid w:val="00B978AC"/>
    <w:rsid w:val="00BA2301"/>
    <w:rsid w:val="00BA47F4"/>
    <w:rsid w:val="00BA5343"/>
    <w:rsid w:val="00BC0532"/>
    <w:rsid w:val="00BD2722"/>
    <w:rsid w:val="00BF54E0"/>
    <w:rsid w:val="00BF5CAE"/>
    <w:rsid w:val="00C235F7"/>
    <w:rsid w:val="00C3517B"/>
    <w:rsid w:val="00C512F1"/>
    <w:rsid w:val="00C739E4"/>
    <w:rsid w:val="00C938AA"/>
    <w:rsid w:val="00CA1591"/>
    <w:rsid w:val="00CA6398"/>
    <w:rsid w:val="00CB2128"/>
    <w:rsid w:val="00CC61CD"/>
    <w:rsid w:val="00D058A7"/>
    <w:rsid w:val="00D2092A"/>
    <w:rsid w:val="00D32C04"/>
    <w:rsid w:val="00D36F1A"/>
    <w:rsid w:val="00D44538"/>
    <w:rsid w:val="00D6015D"/>
    <w:rsid w:val="00DB3A02"/>
    <w:rsid w:val="00DB6794"/>
    <w:rsid w:val="00DE2E05"/>
    <w:rsid w:val="00DE3EE4"/>
    <w:rsid w:val="00DF6F0E"/>
    <w:rsid w:val="00E05035"/>
    <w:rsid w:val="00E230C2"/>
    <w:rsid w:val="00E245AE"/>
    <w:rsid w:val="00E31CEA"/>
    <w:rsid w:val="00E3268C"/>
    <w:rsid w:val="00E33024"/>
    <w:rsid w:val="00E3444B"/>
    <w:rsid w:val="00E37054"/>
    <w:rsid w:val="00E71C67"/>
    <w:rsid w:val="00E813BF"/>
    <w:rsid w:val="00EC78C7"/>
    <w:rsid w:val="00EF2B45"/>
    <w:rsid w:val="00F11C05"/>
    <w:rsid w:val="00F25C91"/>
    <w:rsid w:val="00F274F6"/>
    <w:rsid w:val="00F405D6"/>
    <w:rsid w:val="00F40EE8"/>
    <w:rsid w:val="00F437A5"/>
    <w:rsid w:val="00F4478C"/>
    <w:rsid w:val="00F51903"/>
    <w:rsid w:val="00F71EEC"/>
    <w:rsid w:val="00F81E91"/>
    <w:rsid w:val="00F91131"/>
    <w:rsid w:val="00F97745"/>
    <w:rsid w:val="00FB600B"/>
    <w:rsid w:val="00FC6FC2"/>
    <w:rsid w:val="00FD1F3A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D"/>
    <w:rPr>
      <w:lang w:val="en-US"/>
    </w:rPr>
  </w:style>
  <w:style w:type="paragraph" w:styleId="Ttulo2">
    <w:name w:val="heading 2"/>
    <w:basedOn w:val="Normal"/>
    <w:next w:val="Normal"/>
    <w:qFormat/>
    <w:rsid w:val="001572BD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72B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D"/>
    <w:rPr>
      <w:lang w:val="en-US"/>
    </w:rPr>
  </w:style>
  <w:style w:type="paragraph" w:styleId="Ttulo2">
    <w:name w:val="heading 2"/>
    <w:basedOn w:val="Normal"/>
    <w:next w:val="Normal"/>
    <w:qFormat/>
    <w:rsid w:val="001572BD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72B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BIOQUIMICA            Horario Definitivo 19/07/2010</vt:lpstr>
    </vt:vector>
  </TitlesOfParts>
  <Company>CsQs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BIOQUIMICA            Horario Definitivo 19/07/2010</dc:title>
  <dc:subject/>
  <dc:creator>Encargado</dc:creator>
  <cp:keywords/>
  <dc:description/>
  <cp:lastModifiedBy>UCC</cp:lastModifiedBy>
  <cp:revision>5</cp:revision>
  <cp:lastPrinted>2013-08-26T14:36:00Z</cp:lastPrinted>
  <dcterms:created xsi:type="dcterms:W3CDTF">2017-07-25T14:15:00Z</dcterms:created>
  <dcterms:modified xsi:type="dcterms:W3CDTF">2017-08-02T14:26:00Z</dcterms:modified>
</cp:coreProperties>
</file>